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1A3BD7" w14:textId="77777777" w:rsidR="00915F4A" w:rsidRDefault="00915F4A" w:rsidP="00915F4A">
      <w:pPr>
        <w:pStyle w:val="NoSpacing"/>
        <w:ind w:left="8640" w:firstLine="720"/>
      </w:pPr>
      <w:r>
        <w:t>Jessica Torres</w:t>
      </w:r>
    </w:p>
    <w:p w14:paraId="7F769AA4" w14:textId="77777777" w:rsidR="00915F4A" w:rsidRDefault="00915F4A" w:rsidP="00915F4A">
      <w:pPr>
        <w:pStyle w:val="NoSpacing"/>
        <w:jc w:val="right"/>
      </w:pPr>
      <w:r>
        <w:t xml:space="preserve">Megan </w:t>
      </w:r>
      <w:proofErr w:type="spellStart"/>
      <w:r>
        <w:t>Seiber</w:t>
      </w:r>
      <w:proofErr w:type="spellEnd"/>
    </w:p>
    <w:p w14:paraId="04178962" w14:textId="77777777" w:rsidR="00915F4A" w:rsidRDefault="00915F4A" w:rsidP="00915F4A">
      <w:pPr>
        <w:pStyle w:val="NoSpacing"/>
        <w:jc w:val="right"/>
      </w:pPr>
      <w:r>
        <w:t>Courtney Bass</w:t>
      </w:r>
    </w:p>
    <w:p w14:paraId="15FE1533" w14:textId="77777777" w:rsidR="00915F4A" w:rsidRDefault="00915F4A" w:rsidP="00915F4A">
      <w:pPr>
        <w:pStyle w:val="NoSpacing"/>
        <w:jc w:val="right"/>
      </w:pPr>
      <w:r>
        <w:t xml:space="preserve">Ashley </w:t>
      </w:r>
      <w:proofErr w:type="spellStart"/>
      <w:r>
        <w:t>Gaylor</w:t>
      </w:r>
      <w:proofErr w:type="spellEnd"/>
    </w:p>
    <w:p w14:paraId="4F7FF987" w14:textId="77777777" w:rsidR="00915F4A" w:rsidRDefault="00915F4A" w:rsidP="00915F4A">
      <w:pPr>
        <w:pStyle w:val="NoSpacing"/>
      </w:pPr>
      <w:r>
        <w:t>Pre-Assessment</w:t>
      </w:r>
    </w:p>
    <w:p w14:paraId="7B948C20" w14:textId="77777777" w:rsidR="00915F4A" w:rsidRPr="00915F4A" w:rsidRDefault="00915F4A" w:rsidP="00915F4A">
      <w:pPr>
        <w:pStyle w:val="NoSpacing"/>
        <w:rPr>
          <w:b/>
          <w:u w:val="single"/>
        </w:rPr>
      </w:pPr>
      <w:r w:rsidRPr="00364A6E">
        <w:rPr>
          <w:b/>
          <w:highlight w:val="green"/>
          <w:u w:val="single"/>
        </w:rPr>
        <w:t>Easy</w:t>
      </w:r>
    </w:p>
    <w:p w14:paraId="0CD0B0E6" w14:textId="77777777" w:rsidR="00915F4A" w:rsidRPr="00915F4A" w:rsidRDefault="00915F4A" w:rsidP="00915F4A">
      <w:pPr>
        <w:pStyle w:val="NoSpacing"/>
      </w:pPr>
      <w:r w:rsidRPr="00364A6E">
        <w:rPr>
          <w:highlight w:val="green"/>
        </w:rPr>
        <w:t>1.</w:t>
      </w:r>
      <w:r>
        <w:t xml:space="preserve">  </w:t>
      </w:r>
    </w:p>
    <w:p w14:paraId="3D1F120A" w14:textId="77777777" w:rsidR="00F740BA" w:rsidRDefault="00915F4A">
      <w:r>
        <w:rPr>
          <w:noProof/>
        </w:rPr>
        <w:drawing>
          <wp:inline distT="0" distB="0" distL="0" distR="0" wp14:anchorId="438BA024" wp14:editId="5E8B6715">
            <wp:extent cx="4230970" cy="4457700"/>
            <wp:effectExtent l="0" t="0" r="11430" b="0"/>
            <wp:docPr id="1" name="Picture 1" descr="Macintosh HD:Users:jessicatorres:Desktop:PAEasy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essicatorres:Desktop:PAEasy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599" cy="4458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3E318" w14:textId="77777777" w:rsidR="00915F4A" w:rsidRDefault="00915F4A">
      <w:r w:rsidRPr="00364A6E">
        <w:rPr>
          <w:highlight w:val="green"/>
        </w:rPr>
        <w:t>2.</w:t>
      </w:r>
    </w:p>
    <w:p w14:paraId="6C2C0B46" w14:textId="77777777" w:rsidR="00915F4A" w:rsidRDefault="00915F4A">
      <w:r>
        <w:t xml:space="preserve"> </w:t>
      </w:r>
      <w:r>
        <w:rPr>
          <w:noProof/>
        </w:rPr>
        <w:drawing>
          <wp:inline distT="0" distB="0" distL="0" distR="0" wp14:anchorId="24FE80F3" wp14:editId="52A5A878">
            <wp:extent cx="3505200" cy="2889762"/>
            <wp:effectExtent l="0" t="0" r="0" b="6350"/>
            <wp:docPr id="2" name="Picture 2" descr="Macintosh HD:Users:jessicatorres:Desktop:PAEasy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essicatorres:Desktop:PAEasy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518" cy="2890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B96A7F" w14:textId="77777777" w:rsidR="00915F4A" w:rsidRDefault="00915F4A"/>
    <w:p w14:paraId="143783E6" w14:textId="77777777" w:rsidR="00364A6E" w:rsidRDefault="00364A6E"/>
    <w:p w14:paraId="30CBC87A" w14:textId="77777777" w:rsidR="00915F4A" w:rsidRDefault="00915F4A">
      <w:r w:rsidRPr="00364A6E">
        <w:rPr>
          <w:highlight w:val="green"/>
        </w:rPr>
        <w:lastRenderedPageBreak/>
        <w:t>3.</w:t>
      </w:r>
      <w:r>
        <w:t xml:space="preserve"> Refer to pieces R, T, and X. You will need the piece labeled X to answer this question. </w:t>
      </w:r>
    </w:p>
    <w:p w14:paraId="14D6B376" w14:textId="77777777" w:rsidR="00915F4A" w:rsidRDefault="00915F4A">
      <w:r>
        <w:t xml:space="preserve"> </w:t>
      </w:r>
      <w:r>
        <w:rPr>
          <w:noProof/>
        </w:rPr>
        <w:drawing>
          <wp:inline distT="0" distB="0" distL="0" distR="0" wp14:anchorId="383CD44B" wp14:editId="10A90CC7">
            <wp:extent cx="4056339" cy="4053254"/>
            <wp:effectExtent l="0" t="0" r="8255" b="10795"/>
            <wp:docPr id="3" name="Picture 3" descr="Macintosh HD:Users:jessicatorres:Desktop:PAEasy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essicatorres:Desktop:PAEasy 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6380" cy="405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F5FC1" w14:textId="77777777" w:rsidR="00915F4A" w:rsidRDefault="00915F4A" w:rsidP="00915F4A">
      <w:pPr>
        <w:tabs>
          <w:tab w:val="left" w:pos="9692"/>
        </w:tabs>
      </w:pPr>
    </w:p>
    <w:p w14:paraId="61F93731" w14:textId="77777777" w:rsidR="00915F4A" w:rsidRPr="00915F4A" w:rsidRDefault="00915F4A" w:rsidP="00915F4A">
      <w:pPr>
        <w:tabs>
          <w:tab w:val="left" w:pos="9692"/>
        </w:tabs>
        <w:rPr>
          <w:b/>
          <w:u w:val="single"/>
        </w:rPr>
      </w:pPr>
      <w:r w:rsidRPr="00364A6E">
        <w:rPr>
          <w:b/>
          <w:highlight w:val="cyan"/>
          <w:u w:val="single"/>
        </w:rPr>
        <w:t>Medium</w:t>
      </w:r>
    </w:p>
    <w:p w14:paraId="30C748F7" w14:textId="77777777" w:rsidR="00915F4A" w:rsidRPr="00915F4A" w:rsidRDefault="00915F4A" w:rsidP="00915F4A">
      <w:pPr>
        <w:tabs>
          <w:tab w:val="left" w:pos="9692"/>
        </w:tabs>
      </w:pPr>
      <w:r w:rsidRPr="00364A6E">
        <w:rPr>
          <w:highlight w:val="cyan"/>
        </w:rPr>
        <w:t>4.</w:t>
      </w:r>
      <w:bookmarkStart w:id="0" w:name="_GoBack"/>
      <w:bookmarkEnd w:id="0"/>
    </w:p>
    <w:p w14:paraId="6846F05D" w14:textId="77777777" w:rsidR="00915F4A" w:rsidRDefault="00915F4A" w:rsidP="00915F4A">
      <w:pPr>
        <w:tabs>
          <w:tab w:val="left" w:pos="9692"/>
        </w:tabs>
      </w:pPr>
      <w:r>
        <w:t xml:space="preserve"> </w:t>
      </w:r>
      <w:r>
        <w:rPr>
          <w:noProof/>
        </w:rPr>
        <w:drawing>
          <wp:inline distT="0" distB="0" distL="0" distR="0" wp14:anchorId="405BE55E" wp14:editId="207B0E08">
            <wp:extent cx="2933700" cy="3976308"/>
            <wp:effectExtent l="0" t="0" r="0" b="12065"/>
            <wp:docPr id="4" name="Picture 4" descr="Macintosh HD:Users:jessicatorres:Desktop:paMED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essicatorres:Desktop:paMED 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289" cy="3977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00850" w14:textId="77777777" w:rsidR="00915F4A" w:rsidRDefault="00915F4A" w:rsidP="00915F4A">
      <w:pPr>
        <w:tabs>
          <w:tab w:val="left" w:pos="9692"/>
        </w:tabs>
      </w:pPr>
    </w:p>
    <w:p w14:paraId="3ECBA773" w14:textId="77777777" w:rsidR="00915F4A" w:rsidRDefault="00915F4A" w:rsidP="00915F4A">
      <w:pPr>
        <w:tabs>
          <w:tab w:val="left" w:pos="9692"/>
        </w:tabs>
      </w:pPr>
    </w:p>
    <w:p w14:paraId="25E3BE12" w14:textId="77777777" w:rsidR="00915F4A" w:rsidRDefault="00915F4A" w:rsidP="00915F4A">
      <w:pPr>
        <w:tabs>
          <w:tab w:val="left" w:pos="9692"/>
        </w:tabs>
      </w:pPr>
      <w:r w:rsidRPr="00364A6E">
        <w:rPr>
          <w:highlight w:val="cyan"/>
        </w:rPr>
        <w:t>5.</w:t>
      </w:r>
      <w:r>
        <w:t xml:space="preserve"> </w:t>
      </w:r>
    </w:p>
    <w:p w14:paraId="2CFF8378" w14:textId="77777777" w:rsidR="00915F4A" w:rsidRDefault="00915F4A" w:rsidP="00915F4A">
      <w:pPr>
        <w:tabs>
          <w:tab w:val="left" w:pos="9692"/>
        </w:tabs>
      </w:pPr>
      <w:r>
        <w:rPr>
          <w:noProof/>
        </w:rPr>
        <w:drawing>
          <wp:inline distT="0" distB="0" distL="0" distR="0" wp14:anchorId="2BD61C4E" wp14:editId="5008962E">
            <wp:extent cx="4341495" cy="2681654"/>
            <wp:effectExtent l="0" t="0" r="1905" b="10795"/>
            <wp:docPr id="5" name="Picture 5" descr="Macintosh HD:Users:jessicatorres:Desktop:paME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jessicatorres:Desktop:paMEd 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903" cy="2683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35EA5" w14:textId="77777777" w:rsidR="00915F4A" w:rsidRDefault="00915F4A" w:rsidP="00915F4A">
      <w:pPr>
        <w:tabs>
          <w:tab w:val="left" w:pos="9692"/>
        </w:tabs>
      </w:pPr>
      <w:r w:rsidRPr="00364A6E">
        <w:rPr>
          <w:highlight w:val="cyan"/>
        </w:rPr>
        <w:t>6.</w:t>
      </w:r>
      <w:r>
        <w:t xml:space="preserve"> </w:t>
      </w:r>
    </w:p>
    <w:p w14:paraId="3C32C7CB" w14:textId="77777777" w:rsidR="00915F4A" w:rsidRDefault="00915F4A" w:rsidP="00915F4A">
      <w:pPr>
        <w:tabs>
          <w:tab w:val="left" w:pos="9692"/>
        </w:tabs>
      </w:pPr>
      <w:r>
        <w:rPr>
          <w:noProof/>
        </w:rPr>
        <w:drawing>
          <wp:inline distT="0" distB="0" distL="0" distR="0" wp14:anchorId="7476453D" wp14:editId="784B2FE4">
            <wp:extent cx="3903980" cy="3646170"/>
            <wp:effectExtent l="0" t="0" r="7620" b="11430"/>
            <wp:docPr id="6" name="Picture 6" descr="Macintosh HD:Users:jessicatorres:Desktop:pame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jessicatorres:Desktop:pamed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980" cy="364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78726" w14:textId="77777777" w:rsidR="00915F4A" w:rsidRDefault="00915F4A" w:rsidP="00915F4A">
      <w:pPr>
        <w:tabs>
          <w:tab w:val="left" w:pos="9692"/>
        </w:tabs>
      </w:pPr>
    </w:p>
    <w:p w14:paraId="1E786C76" w14:textId="77777777" w:rsidR="00915F4A" w:rsidRDefault="00915F4A" w:rsidP="00915F4A">
      <w:pPr>
        <w:tabs>
          <w:tab w:val="left" w:pos="9692"/>
        </w:tabs>
        <w:rPr>
          <w:b/>
          <w:u w:val="single"/>
        </w:rPr>
      </w:pPr>
    </w:p>
    <w:p w14:paraId="0CE5B26E" w14:textId="77777777" w:rsidR="00915F4A" w:rsidRDefault="00915F4A" w:rsidP="00915F4A">
      <w:pPr>
        <w:tabs>
          <w:tab w:val="left" w:pos="9692"/>
        </w:tabs>
        <w:rPr>
          <w:b/>
          <w:u w:val="single"/>
        </w:rPr>
      </w:pPr>
    </w:p>
    <w:p w14:paraId="62FADBFC" w14:textId="77777777" w:rsidR="00915F4A" w:rsidRDefault="00915F4A" w:rsidP="00915F4A">
      <w:pPr>
        <w:tabs>
          <w:tab w:val="left" w:pos="9692"/>
        </w:tabs>
        <w:rPr>
          <w:b/>
          <w:u w:val="single"/>
        </w:rPr>
      </w:pPr>
    </w:p>
    <w:p w14:paraId="4CD62AF6" w14:textId="77777777" w:rsidR="00915F4A" w:rsidRDefault="00915F4A" w:rsidP="00915F4A">
      <w:pPr>
        <w:tabs>
          <w:tab w:val="left" w:pos="9692"/>
        </w:tabs>
        <w:rPr>
          <w:b/>
          <w:u w:val="single"/>
        </w:rPr>
      </w:pPr>
    </w:p>
    <w:p w14:paraId="4F3B0618" w14:textId="77777777" w:rsidR="00915F4A" w:rsidRDefault="00915F4A" w:rsidP="00915F4A">
      <w:pPr>
        <w:tabs>
          <w:tab w:val="left" w:pos="9692"/>
        </w:tabs>
        <w:rPr>
          <w:b/>
          <w:u w:val="single"/>
        </w:rPr>
      </w:pPr>
    </w:p>
    <w:p w14:paraId="2665A1AF" w14:textId="77777777" w:rsidR="00915F4A" w:rsidRDefault="00915F4A" w:rsidP="00915F4A">
      <w:pPr>
        <w:tabs>
          <w:tab w:val="left" w:pos="9692"/>
        </w:tabs>
        <w:rPr>
          <w:b/>
          <w:u w:val="single"/>
        </w:rPr>
      </w:pPr>
    </w:p>
    <w:p w14:paraId="23F87DAF" w14:textId="77777777" w:rsidR="00915F4A" w:rsidRDefault="00915F4A" w:rsidP="00915F4A">
      <w:pPr>
        <w:tabs>
          <w:tab w:val="left" w:pos="9692"/>
        </w:tabs>
        <w:rPr>
          <w:b/>
          <w:u w:val="single"/>
        </w:rPr>
      </w:pPr>
    </w:p>
    <w:p w14:paraId="0EFA6484" w14:textId="77777777" w:rsidR="00915F4A" w:rsidRDefault="00915F4A" w:rsidP="00915F4A">
      <w:pPr>
        <w:tabs>
          <w:tab w:val="left" w:pos="9692"/>
        </w:tabs>
        <w:rPr>
          <w:b/>
          <w:u w:val="single"/>
        </w:rPr>
      </w:pPr>
    </w:p>
    <w:p w14:paraId="36EEC96F" w14:textId="77777777" w:rsidR="00915F4A" w:rsidRDefault="00915F4A" w:rsidP="00915F4A">
      <w:pPr>
        <w:tabs>
          <w:tab w:val="left" w:pos="9692"/>
        </w:tabs>
        <w:rPr>
          <w:b/>
          <w:u w:val="single"/>
        </w:rPr>
      </w:pPr>
    </w:p>
    <w:p w14:paraId="01B28AFC" w14:textId="77777777" w:rsidR="00915F4A" w:rsidRDefault="00915F4A" w:rsidP="00915F4A">
      <w:pPr>
        <w:tabs>
          <w:tab w:val="left" w:pos="9692"/>
        </w:tabs>
        <w:rPr>
          <w:b/>
          <w:u w:val="single"/>
        </w:rPr>
      </w:pPr>
    </w:p>
    <w:p w14:paraId="398A88FD" w14:textId="77777777" w:rsidR="00915F4A" w:rsidRDefault="00915F4A" w:rsidP="00915F4A">
      <w:pPr>
        <w:tabs>
          <w:tab w:val="left" w:pos="9692"/>
        </w:tabs>
        <w:rPr>
          <w:b/>
          <w:u w:val="single"/>
        </w:rPr>
      </w:pPr>
    </w:p>
    <w:p w14:paraId="12B62888" w14:textId="77777777" w:rsidR="00915F4A" w:rsidRDefault="00915F4A" w:rsidP="00915F4A">
      <w:pPr>
        <w:tabs>
          <w:tab w:val="left" w:pos="9692"/>
        </w:tabs>
        <w:rPr>
          <w:b/>
          <w:u w:val="single"/>
        </w:rPr>
      </w:pPr>
    </w:p>
    <w:p w14:paraId="713DB2FC" w14:textId="77777777" w:rsidR="00915F4A" w:rsidRPr="00364A6E" w:rsidRDefault="00915F4A" w:rsidP="00915F4A">
      <w:pPr>
        <w:tabs>
          <w:tab w:val="left" w:pos="9692"/>
        </w:tabs>
        <w:rPr>
          <w:b/>
          <w:highlight w:val="yellow"/>
          <w:u w:val="single"/>
        </w:rPr>
      </w:pPr>
      <w:r w:rsidRPr="00364A6E">
        <w:rPr>
          <w:b/>
          <w:highlight w:val="yellow"/>
          <w:u w:val="single"/>
        </w:rPr>
        <w:t>Hard</w:t>
      </w:r>
    </w:p>
    <w:p w14:paraId="6708559F" w14:textId="77777777" w:rsidR="00915F4A" w:rsidRDefault="00915F4A" w:rsidP="00915F4A">
      <w:pPr>
        <w:tabs>
          <w:tab w:val="left" w:pos="9692"/>
        </w:tabs>
      </w:pPr>
      <w:r w:rsidRPr="00364A6E">
        <w:rPr>
          <w:highlight w:val="yellow"/>
        </w:rPr>
        <w:t>7.</w:t>
      </w:r>
      <w:r>
        <w:t xml:space="preserve"> </w:t>
      </w:r>
    </w:p>
    <w:p w14:paraId="45C99A24" w14:textId="77777777" w:rsidR="00915F4A" w:rsidRDefault="00915F4A" w:rsidP="00915F4A">
      <w:pPr>
        <w:tabs>
          <w:tab w:val="left" w:pos="9692"/>
        </w:tabs>
      </w:pPr>
      <w:r>
        <w:rPr>
          <w:noProof/>
        </w:rPr>
        <w:drawing>
          <wp:inline distT="0" distB="0" distL="0" distR="0" wp14:anchorId="77792C0B" wp14:editId="7E9BA9B0">
            <wp:extent cx="2400300" cy="2669766"/>
            <wp:effectExtent l="0" t="0" r="0" b="0"/>
            <wp:docPr id="7" name="Picture 7" descr="Macintosh HD:Users:jessicatorres:Desktop:paHar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jessicatorres:Desktop:paHard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240" cy="2673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B27B3" w14:textId="77777777" w:rsidR="00915F4A" w:rsidRDefault="00915F4A" w:rsidP="00915F4A">
      <w:pPr>
        <w:tabs>
          <w:tab w:val="left" w:pos="9692"/>
        </w:tabs>
      </w:pPr>
    </w:p>
    <w:p w14:paraId="2C9EE8F4" w14:textId="77777777" w:rsidR="00915F4A" w:rsidRDefault="00915F4A" w:rsidP="00915F4A">
      <w:pPr>
        <w:tabs>
          <w:tab w:val="left" w:pos="9692"/>
        </w:tabs>
      </w:pPr>
      <w:r w:rsidRPr="00364A6E">
        <w:rPr>
          <w:highlight w:val="yellow"/>
        </w:rPr>
        <w:t>8.</w:t>
      </w:r>
      <w:r>
        <w:t xml:space="preserve"> </w:t>
      </w:r>
    </w:p>
    <w:p w14:paraId="675B93D5" w14:textId="77777777" w:rsidR="00915F4A" w:rsidRDefault="00915F4A" w:rsidP="00915F4A">
      <w:pPr>
        <w:tabs>
          <w:tab w:val="left" w:pos="9692"/>
        </w:tabs>
      </w:pPr>
      <w:r>
        <w:rPr>
          <w:noProof/>
        </w:rPr>
        <w:drawing>
          <wp:inline distT="0" distB="0" distL="0" distR="0" wp14:anchorId="34C9C358" wp14:editId="3B57CAEE">
            <wp:extent cx="5040630" cy="762000"/>
            <wp:effectExtent l="0" t="0" r="0" b="0"/>
            <wp:docPr id="8" name="Picture 8" descr="Macintosh HD:Users:jessicatorres:Desktop:pahar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jessicatorres:Desktop:pahard 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63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33F40" w14:textId="77777777" w:rsidR="00915F4A" w:rsidRDefault="00915F4A" w:rsidP="00915F4A">
      <w:pPr>
        <w:tabs>
          <w:tab w:val="left" w:pos="9692"/>
        </w:tabs>
      </w:pPr>
    </w:p>
    <w:p w14:paraId="11DE512C" w14:textId="77777777" w:rsidR="00670B48" w:rsidRDefault="00915F4A" w:rsidP="00915F4A">
      <w:pPr>
        <w:tabs>
          <w:tab w:val="left" w:pos="9692"/>
        </w:tabs>
      </w:pPr>
      <w:r w:rsidRPr="00364A6E">
        <w:rPr>
          <w:highlight w:val="yellow"/>
        </w:rPr>
        <w:t>9.</w:t>
      </w:r>
      <w:r>
        <w:t xml:space="preserve"> </w:t>
      </w:r>
    </w:p>
    <w:p w14:paraId="18DCAD13" w14:textId="77777777" w:rsidR="00915F4A" w:rsidRPr="00670B48" w:rsidRDefault="00915F4A" w:rsidP="00915F4A">
      <w:pPr>
        <w:tabs>
          <w:tab w:val="left" w:pos="9692"/>
        </w:tabs>
        <w:rPr>
          <w:sz w:val="22"/>
          <w:szCs w:val="22"/>
        </w:rPr>
      </w:pPr>
      <w:r w:rsidRPr="00670B48">
        <w:rPr>
          <w:sz w:val="22"/>
          <w:szCs w:val="22"/>
        </w:rPr>
        <w:t xml:space="preserve">Refer to the </w:t>
      </w:r>
      <w:r w:rsidR="00670B48" w:rsidRPr="00670B48">
        <w:rPr>
          <w:sz w:val="22"/>
          <w:szCs w:val="22"/>
        </w:rPr>
        <w:t xml:space="preserve">number tiles. Remove the 10 number tiles from your packet. </w:t>
      </w:r>
      <w:r w:rsidR="00670B48">
        <w:rPr>
          <w:sz w:val="22"/>
          <w:szCs w:val="22"/>
        </w:rPr>
        <w:t xml:space="preserve">                                                                         </w:t>
      </w:r>
      <w:r w:rsidR="00670B48" w:rsidRPr="00670B48">
        <w:rPr>
          <w:sz w:val="22"/>
          <w:szCs w:val="22"/>
        </w:rPr>
        <w:t xml:space="preserve">Turn the tiles facedown so the blank side is showing. </w:t>
      </w:r>
    </w:p>
    <w:p w14:paraId="64E86C32" w14:textId="77777777" w:rsidR="00915F4A" w:rsidRPr="00915F4A" w:rsidRDefault="00915F4A" w:rsidP="00915F4A">
      <w:pPr>
        <w:tabs>
          <w:tab w:val="left" w:pos="9692"/>
        </w:tabs>
      </w:pPr>
      <w:r>
        <w:rPr>
          <w:noProof/>
        </w:rPr>
        <w:drawing>
          <wp:inline distT="0" distB="0" distL="0" distR="0" wp14:anchorId="3210DCA3" wp14:editId="4BED1A54">
            <wp:extent cx="3886200" cy="4302657"/>
            <wp:effectExtent l="0" t="0" r="0" b="0"/>
            <wp:docPr id="9" name="Picture 9" descr="Macintosh HD:Users:jessicatorres:Desktop:pahar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jessicatorres:Desktop:pahard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938" cy="4305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5F4A" w:rsidRPr="00915F4A" w:rsidSect="00915F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4A"/>
    <w:rsid w:val="00364A6E"/>
    <w:rsid w:val="00670B48"/>
    <w:rsid w:val="00915F4A"/>
    <w:rsid w:val="00F7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7078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5F4A"/>
  </w:style>
  <w:style w:type="paragraph" w:styleId="BalloonText">
    <w:name w:val="Balloon Text"/>
    <w:basedOn w:val="Normal"/>
    <w:link w:val="BalloonTextChar"/>
    <w:uiPriority w:val="99"/>
    <w:semiHidden/>
    <w:unhideWhenUsed/>
    <w:rsid w:val="00915F4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4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5F4A"/>
  </w:style>
  <w:style w:type="paragraph" w:styleId="BalloonText">
    <w:name w:val="Balloon Text"/>
    <w:basedOn w:val="Normal"/>
    <w:link w:val="BalloonTextChar"/>
    <w:uiPriority w:val="99"/>
    <w:semiHidden/>
    <w:unhideWhenUsed/>
    <w:rsid w:val="00915F4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F4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67</Words>
  <Characters>385</Characters>
  <Application>Microsoft Macintosh Word</Application>
  <DocSecurity>0</DocSecurity>
  <Lines>3</Lines>
  <Paragraphs>1</Paragraphs>
  <ScaleCrop>false</ScaleCrop>
  <Company>TTU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Torres</dc:creator>
  <cp:keywords/>
  <dc:description/>
  <cp:lastModifiedBy>Jessica Torres</cp:lastModifiedBy>
  <cp:revision>2</cp:revision>
  <dcterms:created xsi:type="dcterms:W3CDTF">2011-11-30T02:32:00Z</dcterms:created>
  <dcterms:modified xsi:type="dcterms:W3CDTF">2011-11-30T02:51:00Z</dcterms:modified>
</cp:coreProperties>
</file>